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5547" w14:textId="77777777" w:rsidR="004644AF" w:rsidRDefault="000C0077">
      <w:pPr>
        <w:rPr>
          <w:rFonts w:ascii="ＭＳ 明朝;MS Mincho" w:hAnsi="ＭＳ 明朝;MS Mincho" w:cs="ＭＳ 明朝;MS Mincho"/>
          <w:sz w:val="24"/>
        </w:rPr>
      </w:pPr>
      <w:r>
        <w:rPr>
          <w:rFonts w:ascii="ＭＳ 明朝;MS Mincho" w:hAnsi="ＭＳ 明朝;MS Mincho" w:cs="ＭＳ 明朝;MS Mincho"/>
          <w:sz w:val="24"/>
        </w:rPr>
        <w:t>様式２</w:t>
      </w:r>
    </w:p>
    <w:p w14:paraId="264D938A" w14:textId="77777777" w:rsidR="006626C4" w:rsidRPr="006626C4" w:rsidRDefault="006626C4" w:rsidP="006626C4">
      <w:pPr>
        <w:spacing w:line="0" w:lineRule="atLeast"/>
        <w:jc w:val="center"/>
        <w:rPr>
          <w:rFonts w:ascii="ＭＳ Ｐゴシック" w:eastAsia="ＭＳ Ｐゴシック" w:hAnsi="ＭＳ Ｐゴシック" w:cs="ＭＳ 明朝;MS Mincho"/>
          <w:b/>
          <w:sz w:val="28"/>
          <w:szCs w:val="28"/>
        </w:rPr>
      </w:pPr>
      <w:r w:rsidRPr="006626C4">
        <w:rPr>
          <w:rFonts w:ascii="ＭＳ Ｐゴシック" w:eastAsia="ＭＳ Ｐゴシック" w:hAnsi="ＭＳ Ｐゴシック" w:cs="ＭＳ 明朝;MS Mincho" w:hint="eastAsia"/>
          <w:b/>
          <w:sz w:val="28"/>
          <w:szCs w:val="28"/>
        </w:rPr>
        <w:t>防犯カメラ付</w:t>
      </w:r>
      <w:r w:rsidR="000C0077" w:rsidRPr="006626C4">
        <w:rPr>
          <w:rFonts w:ascii="ＭＳ Ｐゴシック" w:eastAsia="ＭＳ Ｐゴシック" w:hAnsi="ＭＳ Ｐゴシック" w:cs="ＭＳ 明朝;MS Mincho"/>
          <w:b/>
          <w:sz w:val="28"/>
          <w:szCs w:val="28"/>
        </w:rPr>
        <w:t>自動販売機設置事業者</w:t>
      </w:r>
    </w:p>
    <w:p w14:paraId="42B1715D" w14:textId="5EE22FB8" w:rsidR="004644AF" w:rsidRDefault="000C0077" w:rsidP="006626C4">
      <w:pPr>
        <w:spacing w:line="0" w:lineRule="atLeast"/>
        <w:jc w:val="center"/>
      </w:pPr>
      <w:r w:rsidRPr="006626C4">
        <w:rPr>
          <w:rFonts w:ascii="ＭＳ Ｐゴシック" w:eastAsia="ＭＳ Ｐゴシック" w:hAnsi="ＭＳ Ｐゴシック" w:cs="ＭＳ 明朝;MS Mincho"/>
          <w:b/>
          <w:sz w:val="28"/>
          <w:szCs w:val="28"/>
        </w:rPr>
        <w:t>選定プロポーザルに係る質問書</w:t>
      </w:r>
    </w:p>
    <w:p w14:paraId="2C56DE45" w14:textId="77777777" w:rsidR="004644AF" w:rsidRDefault="004644AF">
      <w:pPr>
        <w:rPr>
          <w:rFonts w:ascii="ＭＳ 明朝;MS Mincho" w:hAnsi="ＭＳ 明朝;MS Mincho" w:cs="ＭＳ 明朝;MS Mincho"/>
          <w:b/>
          <w:sz w:val="28"/>
          <w:szCs w:val="28"/>
        </w:rPr>
      </w:pPr>
    </w:p>
    <w:p w14:paraId="1B99BC9C" w14:textId="77777777" w:rsidR="004644AF" w:rsidRDefault="000C0077">
      <w:pPr>
        <w:jc w:val="right"/>
      </w:pPr>
      <w:r>
        <w:rPr>
          <w:rFonts w:ascii="ＭＳ 明朝;MS Mincho" w:hAnsi="ＭＳ 明朝;MS Mincho" w:cs="ＭＳ 明朝;MS Mincho"/>
          <w:sz w:val="24"/>
        </w:rPr>
        <w:t>令和　　年　　月　　日</w:t>
      </w:r>
    </w:p>
    <w:p w14:paraId="73E56158" w14:textId="77777777" w:rsidR="004644AF" w:rsidRDefault="000C0077">
      <w:r>
        <w:rPr>
          <w:rFonts w:ascii="ＭＳ 明朝;MS Mincho" w:hAnsi="ＭＳ 明朝;MS Mincho" w:cs="ＭＳ 明朝;MS Mincho"/>
          <w:sz w:val="24"/>
        </w:rPr>
        <w:t>岩国市長　福　田　良　彦　様</w:t>
      </w:r>
    </w:p>
    <w:p w14:paraId="41D46168" w14:textId="77777777" w:rsidR="004644AF" w:rsidRDefault="004644AF">
      <w:pPr>
        <w:rPr>
          <w:rFonts w:ascii="ＭＳ 明朝;MS Mincho" w:hAnsi="ＭＳ 明朝;MS Mincho" w:cs="ＭＳ 明朝;MS Mincho"/>
          <w:sz w:val="24"/>
        </w:rPr>
      </w:pPr>
    </w:p>
    <w:p w14:paraId="0BA9B71D" w14:textId="77777777" w:rsidR="004644AF" w:rsidRDefault="000C0077">
      <w:pPr>
        <w:ind w:firstLine="3120"/>
        <w:rPr>
          <w:rFonts w:ascii="ＭＳ 明朝;MS Mincho" w:hAnsi="ＭＳ 明朝;MS Mincho" w:cs="ＭＳ 明朝;MS Mincho"/>
          <w:sz w:val="24"/>
        </w:rPr>
      </w:pPr>
      <w:r>
        <w:rPr>
          <w:rFonts w:ascii="ＭＳ 明朝;MS Mincho" w:hAnsi="ＭＳ 明朝;MS Mincho" w:cs="ＭＳ 明朝;MS Mincho"/>
          <w:sz w:val="24"/>
        </w:rPr>
        <w:t>質　問　者</w:t>
      </w:r>
    </w:p>
    <w:tbl>
      <w:tblPr>
        <w:tblW w:w="6264" w:type="dxa"/>
        <w:tblInd w:w="2921" w:type="dxa"/>
        <w:tblLook w:val="04A0" w:firstRow="1" w:lastRow="0" w:firstColumn="1" w:lastColumn="0" w:noHBand="0" w:noVBand="1"/>
      </w:tblPr>
      <w:tblGrid>
        <w:gridCol w:w="2114"/>
        <w:gridCol w:w="4150"/>
      </w:tblGrid>
      <w:tr w:rsidR="004644AF" w14:paraId="2822AF18" w14:textId="77777777">
        <w:trPr>
          <w:trHeight w:val="506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8F55" w14:textId="77777777" w:rsidR="004644AF" w:rsidRDefault="000C0077">
            <w:pPr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  <w:sz w:val="24"/>
              </w:rPr>
              <w:t>氏名又は会社名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167" w14:textId="77777777" w:rsidR="004644AF" w:rsidRDefault="004644AF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</w:tr>
      <w:tr w:rsidR="004644AF" w14:paraId="5D9A2965" w14:textId="77777777">
        <w:trPr>
          <w:trHeight w:val="49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FD2A" w14:textId="77777777" w:rsidR="004644AF" w:rsidRDefault="000C0077">
            <w:pPr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  <w:sz w:val="24"/>
              </w:rPr>
              <w:t>住所又は所在地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1F1C" w14:textId="77777777" w:rsidR="004644AF" w:rsidRDefault="004644AF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</w:tr>
      <w:tr w:rsidR="004644AF" w14:paraId="03BED8F3" w14:textId="77777777">
        <w:trPr>
          <w:trHeight w:val="4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2F8AE" w14:textId="77777777" w:rsidR="004644AF" w:rsidRDefault="000C0077">
            <w:r>
              <w:rPr>
                <w:rFonts w:ascii="ＭＳ 明朝;MS Mincho" w:hAnsi="ＭＳ 明朝;MS Mincho" w:cs="ＭＳ 明朝;MS Mincho"/>
                <w:sz w:val="24"/>
              </w:rPr>
              <w:t>担　当　者　名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281F" w14:textId="77777777" w:rsidR="004644AF" w:rsidRDefault="004644AF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</w:tr>
      <w:tr w:rsidR="004644AF" w14:paraId="785E559F" w14:textId="77777777">
        <w:trPr>
          <w:trHeight w:val="68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91C8" w14:textId="77777777" w:rsidR="004644AF" w:rsidRDefault="000C0077">
            <w:r>
              <w:rPr>
                <w:rFonts w:ascii="ＭＳ 明朝;MS Mincho" w:hAnsi="ＭＳ 明朝;MS Mincho" w:cs="ＭＳ 明朝;MS Mincho"/>
                <w:sz w:val="24"/>
              </w:rPr>
              <w:t>連　絡　先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85A4" w14:textId="77777777" w:rsidR="004644AF" w:rsidRDefault="000C0077">
            <w:pPr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TEL</w:t>
            </w:r>
          </w:p>
          <w:p w14:paraId="4941B234" w14:textId="77777777" w:rsidR="004644AF" w:rsidRDefault="000C0077">
            <w:pPr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FAX</w:t>
            </w:r>
          </w:p>
        </w:tc>
      </w:tr>
    </w:tbl>
    <w:p w14:paraId="5607A1B5" w14:textId="77777777" w:rsidR="004644AF" w:rsidRDefault="004644AF">
      <w:pPr>
        <w:rPr>
          <w:rFonts w:ascii="ＭＳ 明朝;MS Mincho" w:hAnsi="ＭＳ 明朝;MS Mincho" w:cs="ＭＳ 明朝;MS Mincho"/>
        </w:rPr>
      </w:pPr>
    </w:p>
    <w:p w14:paraId="7DD37AC9" w14:textId="77777777" w:rsidR="004644AF" w:rsidRDefault="000C0077">
      <w:pPr>
        <w:rPr>
          <w:rFonts w:ascii="ＭＳ 明朝;MS Mincho" w:hAnsi="ＭＳ 明朝;MS Mincho" w:cs="ＭＳ 明朝;MS Mincho"/>
          <w:sz w:val="24"/>
        </w:rPr>
      </w:pPr>
      <w:r>
        <w:rPr>
          <w:rFonts w:ascii="ＭＳ 明朝;MS Mincho" w:hAnsi="ＭＳ 明朝;MS Mincho" w:cs="ＭＳ 明朝;MS Mincho"/>
          <w:sz w:val="24"/>
        </w:rPr>
        <w:t>質　問　事　項</w:t>
      </w:r>
    </w:p>
    <w:tbl>
      <w:tblPr>
        <w:tblW w:w="9287" w:type="dxa"/>
        <w:tblInd w:w="-113" w:type="dxa"/>
        <w:tblLook w:val="04A0" w:firstRow="1" w:lastRow="0" w:firstColumn="1" w:lastColumn="0" w:noHBand="0" w:noVBand="1"/>
      </w:tblPr>
      <w:tblGrid>
        <w:gridCol w:w="2082"/>
        <w:gridCol w:w="7205"/>
      </w:tblGrid>
      <w:tr w:rsidR="004644AF" w14:paraId="17F497AB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6FA6" w14:textId="77777777" w:rsidR="004644AF" w:rsidRDefault="000C0077">
            <w:pPr>
              <w:jc w:val="center"/>
            </w:pPr>
            <w:r>
              <w:rPr>
                <w:rFonts w:ascii="ＭＳ 明朝;MS Mincho" w:hAnsi="ＭＳ 明朝;MS Mincho" w:cs="ＭＳ 明朝;MS Mincho"/>
                <w:sz w:val="24"/>
              </w:rPr>
              <w:t>項　目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0C3E" w14:textId="77777777" w:rsidR="004644AF" w:rsidRDefault="000C0077">
            <w:pPr>
              <w:jc w:val="center"/>
            </w:pPr>
            <w:r>
              <w:rPr>
                <w:rFonts w:ascii="ＭＳ 明朝;MS Mincho" w:hAnsi="ＭＳ 明朝;MS Mincho" w:cs="ＭＳ 明朝;MS Mincho"/>
                <w:sz w:val="24"/>
              </w:rPr>
              <w:t>質　問　要　旨</w:t>
            </w:r>
          </w:p>
        </w:tc>
      </w:tr>
      <w:tr w:rsidR="004644AF" w14:paraId="46F9C79B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393D" w14:textId="77777777" w:rsidR="004644AF" w:rsidRDefault="004644AF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  <w:p w14:paraId="357FA2E4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7C98D479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0E1C2962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696C5F27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7D8B511A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64B34EE6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4DE6C284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28C1308D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5D77E39D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5B63EFDA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23F554AA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15BDC8C4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2CCBB3DD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  <w:p w14:paraId="39494E8C" w14:textId="77777777" w:rsidR="004644AF" w:rsidRDefault="004644AF">
            <w:pPr>
              <w:rPr>
                <w:rFonts w:ascii="ＭＳ 明朝;MS Mincho" w:hAnsi="ＭＳ 明朝;MS Mincho" w:cs="ＭＳ 明朝;MS Mincho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2A2C" w14:textId="77777777" w:rsidR="004644AF" w:rsidRDefault="004644AF">
            <w:pPr>
              <w:snapToGrid w:val="0"/>
              <w:rPr>
                <w:rFonts w:ascii="ＭＳ 明朝;MS Mincho" w:hAnsi="ＭＳ 明朝;MS Mincho" w:cs="ＭＳ 明朝;MS Mincho"/>
              </w:rPr>
            </w:pPr>
          </w:p>
        </w:tc>
      </w:tr>
    </w:tbl>
    <w:p w14:paraId="776B552E" w14:textId="77777777" w:rsidR="004644AF" w:rsidRDefault="004644AF">
      <w:pPr>
        <w:rPr>
          <w:rFonts w:ascii="ＭＳ 明朝;MS Mincho" w:hAnsi="ＭＳ 明朝;MS Mincho" w:cs="ＭＳ 明朝;MS Mincho"/>
        </w:rPr>
      </w:pPr>
    </w:p>
    <w:sectPr w:rsidR="004644AF">
      <w:pgSz w:w="11906" w:h="16838"/>
      <w:pgMar w:top="1134" w:right="1418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85FC" w14:textId="77777777" w:rsidR="000C0077" w:rsidRDefault="000C0077" w:rsidP="000C0077">
      <w:r>
        <w:separator/>
      </w:r>
    </w:p>
  </w:endnote>
  <w:endnote w:type="continuationSeparator" w:id="0">
    <w:p w14:paraId="6A4D0B03" w14:textId="77777777" w:rsidR="000C0077" w:rsidRDefault="000C0077" w:rsidP="000C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4C53" w14:textId="77777777" w:rsidR="000C0077" w:rsidRDefault="000C0077" w:rsidP="000C0077">
      <w:r>
        <w:separator/>
      </w:r>
    </w:p>
  </w:footnote>
  <w:footnote w:type="continuationSeparator" w:id="0">
    <w:p w14:paraId="56BEAC68" w14:textId="77777777" w:rsidR="000C0077" w:rsidRDefault="000C0077" w:rsidP="000C0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F"/>
    <w:rsid w:val="000C0077"/>
    <w:rsid w:val="0017044A"/>
    <w:rsid w:val="004644AF"/>
    <w:rsid w:val="004B72CA"/>
    <w:rsid w:val="006626C4"/>
    <w:rsid w:val="006E607A"/>
    <w:rsid w:val="008C24B9"/>
    <w:rsid w:val="00D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1FD42"/>
  <w15:docId w15:val="{2F8A68B1-2E45-4D03-A1E5-F018AB3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0C0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0077"/>
    <w:rPr>
      <w:rFonts w:ascii="Century" w:eastAsia="ＭＳ 明朝;MS Mincho" w:hAnsi="Century" w:cs="Times New Roman"/>
      <w:kern w:val="2"/>
      <w:sz w:val="21"/>
      <w:lang w:bidi="ar-SA"/>
    </w:rPr>
  </w:style>
  <w:style w:type="paragraph" w:styleId="a9">
    <w:name w:val="footer"/>
    <w:basedOn w:val="a"/>
    <w:link w:val="aa"/>
    <w:uiPriority w:val="99"/>
    <w:unhideWhenUsed/>
    <w:rsid w:val="000C00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0077"/>
    <w:rPr>
      <w:rFonts w:ascii="Century" w:eastAsia="ＭＳ 明朝;MS Mincho" w:hAnsi="Century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康行</dc:creator>
  <cp:lastModifiedBy>渡邉　康行</cp:lastModifiedBy>
  <cp:revision>3</cp:revision>
  <dcterms:created xsi:type="dcterms:W3CDTF">2026-01-08T00:26:00Z</dcterms:created>
  <dcterms:modified xsi:type="dcterms:W3CDTF">2026-01-19T06:41:00Z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2008-01-31T11:13:00Z</dcterms:created>
  <dc:creator>iwks1535</dc:creator>
  <dc:description/>
  <cp:keywords/>
  <dc:language>ja-JP</dc:language>
  <cp:lastModifiedBy>増田　浩司</cp:lastModifiedBy>
  <cp:lastPrinted>2008-02-13T10:02:00Z</cp:lastPrinted>
  <dcterms:modified xsi:type="dcterms:W3CDTF">2022-11-07T17:27:00Z</dcterms:modified>
  <cp:revision>7</cp:revision>
  <dc:subject/>
  <dc:title>様式４</dc:title>
</cp:coreProperties>
</file>